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F6" w:rsidRPr="0019584F" w:rsidRDefault="00B641F6" w:rsidP="00F361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6110" cy="554990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4CC" w:rsidRPr="00944D3E" w:rsidRDefault="006B14CC" w:rsidP="006B14CC">
      <w:pPr>
        <w:pStyle w:val="ConsPlusNormal"/>
        <w:jc w:val="both"/>
        <w:rPr>
          <w:rFonts w:ascii="Times New Roman" w:hAnsi="Times New Roman" w:cs="Times New Roman"/>
        </w:rPr>
      </w:pP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6B14CC" w:rsidRPr="0019584F" w:rsidRDefault="006B14CC" w:rsidP="00BA5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4F">
        <w:rPr>
          <w:rFonts w:ascii="Times New Roman" w:hAnsi="Times New Roman" w:cs="Times New Roman"/>
          <w:b/>
          <w:sz w:val="28"/>
          <w:szCs w:val="28"/>
        </w:rPr>
        <w:t>КЕМЕРОВСКОЙ ОБЛАСТИ</w:t>
      </w:r>
      <w:r w:rsidR="00BA5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45B" w:rsidRPr="0004567F">
        <w:rPr>
          <w:rFonts w:ascii="Times New Roman" w:hAnsi="Times New Roman" w:cs="Times New Roman"/>
          <w:b/>
          <w:sz w:val="28"/>
          <w:szCs w:val="28"/>
        </w:rPr>
        <w:t>– КУЗБАССА</w:t>
      </w:r>
    </w:p>
    <w:p w:rsidR="006B14CC" w:rsidRPr="00944D3E" w:rsidRDefault="006B14CC" w:rsidP="006B14CC">
      <w:pPr>
        <w:pStyle w:val="ConsPlusNonformat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C60CE" w:rsidTr="00CC60CE">
        <w:trPr>
          <w:trHeight w:val="487"/>
          <w:jc w:val="center"/>
        </w:trPr>
        <w:tc>
          <w:tcPr>
            <w:tcW w:w="9142" w:type="dxa"/>
            <w:tcBorders>
              <w:bottom w:val="double" w:sz="6" w:space="0" w:color="auto"/>
            </w:tcBorders>
          </w:tcPr>
          <w:p w:rsidR="00CC60CE" w:rsidRPr="00CC60CE" w:rsidRDefault="00CC60CE" w:rsidP="00CC60CE">
            <w:pPr>
              <w:pStyle w:val="2"/>
              <w:spacing w:line="240" w:lineRule="auto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4052E">
              <w:rPr>
                <w:sz w:val="28"/>
                <w:szCs w:val="28"/>
              </w:rPr>
              <w:t>О С Т А Н О В Л Е Н И Е</w:t>
            </w:r>
          </w:p>
        </w:tc>
      </w:tr>
      <w:tr w:rsidR="00CC60CE" w:rsidRPr="00932417" w:rsidTr="00CC60CE">
        <w:trPr>
          <w:jc w:val="center"/>
        </w:trPr>
        <w:tc>
          <w:tcPr>
            <w:tcW w:w="9142" w:type="dxa"/>
          </w:tcPr>
          <w:p w:rsidR="00CC60CE" w:rsidRPr="00932417" w:rsidRDefault="00CC60CE" w:rsidP="00CC60CE">
            <w:pPr>
              <w:ind w:left="-70" w:hanging="47"/>
              <w:jc w:val="center"/>
            </w:pPr>
            <w:r w:rsidRPr="00932417">
              <w:t xml:space="preserve"> </w:t>
            </w:r>
          </w:p>
        </w:tc>
      </w:tr>
    </w:tbl>
    <w:p w:rsidR="00DE7DB8" w:rsidRDefault="00944D3E" w:rsidP="000C031B">
      <w:pPr>
        <w:widowControl/>
        <w:spacing w:after="60"/>
        <w:jc w:val="both"/>
        <w:rPr>
          <w:sz w:val="24"/>
        </w:rPr>
      </w:pPr>
      <w:r>
        <w:rPr>
          <w:sz w:val="24"/>
        </w:rPr>
        <w:t xml:space="preserve">   </w:t>
      </w:r>
      <w:r w:rsidR="00564454">
        <w:rPr>
          <w:sz w:val="24"/>
        </w:rPr>
        <w:t>19</w:t>
      </w:r>
      <w:r>
        <w:rPr>
          <w:sz w:val="24"/>
        </w:rPr>
        <w:t xml:space="preserve"> января 2023</w:t>
      </w:r>
      <w:r w:rsidR="00DE7DB8">
        <w:rPr>
          <w:sz w:val="24"/>
        </w:rPr>
        <w:t xml:space="preserve"> г.</w:t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 w:rsidRPr="008C6B34">
        <w:rPr>
          <w:sz w:val="24"/>
        </w:rPr>
        <w:tab/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DE7DB8">
        <w:rPr>
          <w:sz w:val="24"/>
        </w:rPr>
        <w:tab/>
      </w:r>
      <w:r w:rsidR="00C742A0">
        <w:rPr>
          <w:sz w:val="24"/>
        </w:rPr>
        <w:t xml:space="preserve">  </w:t>
      </w:r>
      <w:bookmarkStart w:id="0" w:name="_GoBack"/>
      <w:bookmarkEnd w:id="0"/>
      <w:r>
        <w:rPr>
          <w:sz w:val="24"/>
        </w:rPr>
        <w:t xml:space="preserve">   </w:t>
      </w:r>
      <w:r w:rsidR="00DE7DB8" w:rsidRPr="00DA62E6">
        <w:rPr>
          <w:sz w:val="24"/>
        </w:rPr>
        <w:t>№</w:t>
      </w:r>
      <w:r w:rsidR="00DE7DB8">
        <w:rPr>
          <w:sz w:val="24"/>
        </w:rPr>
        <w:t xml:space="preserve"> </w:t>
      </w:r>
      <w:r w:rsidR="00564454">
        <w:rPr>
          <w:sz w:val="24"/>
        </w:rPr>
        <w:t>36/215</w:t>
      </w:r>
      <w:r w:rsidR="00DE7DB8">
        <w:rPr>
          <w:sz w:val="24"/>
        </w:rPr>
        <w:t>-7</w:t>
      </w:r>
    </w:p>
    <w:p w:rsidR="00DE7DB8" w:rsidRDefault="00DE7DB8" w:rsidP="00770D14">
      <w:pPr>
        <w:widowControl/>
        <w:jc w:val="center"/>
        <w:rPr>
          <w:sz w:val="24"/>
          <w:szCs w:val="24"/>
        </w:rPr>
      </w:pPr>
    </w:p>
    <w:p w:rsidR="00DE7DB8" w:rsidRDefault="00DE7DB8" w:rsidP="00770D14">
      <w:pPr>
        <w:widowControl/>
        <w:jc w:val="center"/>
        <w:rPr>
          <w:sz w:val="24"/>
          <w:szCs w:val="24"/>
        </w:rPr>
      </w:pPr>
      <w:r w:rsidRPr="004D2030">
        <w:rPr>
          <w:sz w:val="24"/>
          <w:szCs w:val="24"/>
        </w:rPr>
        <w:t>г. Кемерово</w:t>
      </w:r>
    </w:p>
    <w:p w:rsidR="00944D3E" w:rsidRPr="004D2030" w:rsidRDefault="00944D3E" w:rsidP="00770D14">
      <w:pPr>
        <w:widowControl/>
        <w:jc w:val="center"/>
        <w:rPr>
          <w:sz w:val="24"/>
          <w:szCs w:val="24"/>
        </w:rPr>
      </w:pPr>
    </w:p>
    <w:p w:rsidR="00DE7DB8" w:rsidRPr="00F62EA7" w:rsidRDefault="00DE7DB8" w:rsidP="00770D14">
      <w:pPr>
        <w:widowControl/>
        <w:spacing w:line="360" w:lineRule="auto"/>
        <w:ind w:firstLine="426"/>
        <w:jc w:val="both"/>
        <w:rPr>
          <w:sz w:val="4"/>
          <w:szCs w:val="16"/>
        </w:rPr>
      </w:pPr>
    </w:p>
    <w:p w:rsidR="00600ED3" w:rsidRPr="00452AA9" w:rsidRDefault="00600ED3" w:rsidP="00770D14">
      <w:pPr>
        <w:jc w:val="center"/>
        <w:rPr>
          <w:b/>
          <w:sz w:val="28"/>
          <w:szCs w:val="28"/>
        </w:rPr>
      </w:pPr>
      <w:r w:rsidRPr="00452AA9">
        <w:rPr>
          <w:b/>
          <w:sz w:val="28"/>
          <w:szCs w:val="28"/>
        </w:rPr>
        <w:t>Об освобождении от должности председателя территориальной</w:t>
      </w:r>
    </w:p>
    <w:p w:rsidR="00600ED3" w:rsidRDefault="00600ED3" w:rsidP="00770D14">
      <w:pPr>
        <w:jc w:val="center"/>
        <w:rPr>
          <w:b/>
          <w:sz w:val="28"/>
          <w:szCs w:val="28"/>
        </w:rPr>
      </w:pPr>
      <w:r w:rsidRPr="00452AA9">
        <w:rPr>
          <w:b/>
          <w:sz w:val="28"/>
          <w:szCs w:val="28"/>
        </w:rPr>
        <w:t xml:space="preserve">избирательной комиссии </w:t>
      </w:r>
      <w:r w:rsidR="00944D3E">
        <w:rPr>
          <w:b/>
          <w:sz w:val="28"/>
          <w:szCs w:val="28"/>
        </w:rPr>
        <w:t>Беловского муниципального округа</w:t>
      </w:r>
      <w:r w:rsidR="001C3345">
        <w:rPr>
          <w:b/>
          <w:sz w:val="28"/>
          <w:szCs w:val="28"/>
        </w:rPr>
        <w:t xml:space="preserve"> </w:t>
      </w:r>
    </w:p>
    <w:p w:rsidR="000844BB" w:rsidRPr="006465B3" w:rsidRDefault="000844BB" w:rsidP="00770D14">
      <w:pPr>
        <w:jc w:val="center"/>
        <w:rPr>
          <w:b/>
          <w:sz w:val="24"/>
          <w:szCs w:val="24"/>
        </w:rPr>
      </w:pPr>
    </w:p>
    <w:p w:rsidR="00600ED3" w:rsidRPr="00452AA9" w:rsidRDefault="00600ED3" w:rsidP="006465B3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452AA9">
        <w:rPr>
          <w:sz w:val="28"/>
          <w:szCs w:val="28"/>
        </w:rPr>
        <w:t xml:space="preserve">Рассмотрев заявление </w:t>
      </w:r>
      <w:r w:rsidR="00944D3E">
        <w:rPr>
          <w:sz w:val="28"/>
          <w:szCs w:val="28"/>
        </w:rPr>
        <w:t>Кольцовой С.С</w:t>
      </w:r>
      <w:r w:rsidR="0087641B">
        <w:rPr>
          <w:sz w:val="28"/>
          <w:szCs w:val="28"/>
        </w:rPr>
        <w:t>.</w:t>
      </w:r>
      <w:r w:rsidRPr="00452AA9">
        <w:rPr>
          <w:sz w:val="28"/>
          <w:szCs w:val="28"/>
        </w:rPr>
        <w:t xml:space="preserve"> об освобождении от должности председателя территориальной избирательной комиссии</w:t>
      </w:r>
      <w:r w:rsidR="001C3345">
        <w:rPr>
          <w:sz w:val="28"/>
          <w:szCs w:val="28"/>
        </w:rPr>
        <w:t xml:space="preserve"> </w:t>
      </w:r>
      <w:r w:rsidR="00944D3E">
        <w:rPr>
          <w:sz w:val="28"/>
          <w:szCs w:val="28"/>
        </w:rPr>
        <w:t>Беловского муниципального</w:t>
      </w:r>
      <w:r w:rsidR="001C3345">
        <w:rPr>
          <w:sz w:val="28"/>
          <w:szCs w:val="28"/>
        </w:rPr>
        <w:t xml:space="preserve"> округа</w:t>
      </w:r>
      <w:r w:rsidRPr="00452AA9">
        <w:rPr>
          <w:sz w:val="28"/>
          <w:szCs w:val="28"/>
        </w:rPr>
        <w:t xml:space="preserve">, в соответствии со </w:t>
      </w:r>
      <w:r w:rsidR="006E10B0">
        <w:rPr>
          <w:sz w:val="28"/>
          <w:szCs w:val="28"/>
        </w:rPr>
        <w:t>статьей</w:t>
      </w:r>
      <w:r w:rsidRPr="00452AA9">
        <w:rPr>
          <w:sz w:val="28"/>
          <w:szCs w:val="28"/>
        </w:rPr>
        <w:t xml:space="preserve"> 26, пунктом 7 статьи 28 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8 стать</w:t>
      </w:r>
      <w:r>
        <w:rPr>
          <w:sz w:val="28"/>
          <w:szCs w:val="28"/>
        </w:rPr>
        <w:t xml:space="preserve">и 14 Закона Кемеровской области </w:t>
      </w:r>
      <w:r w:rsidRPr="00452AA9">
        <w:rPr>
          <w:sz w:val="28"/>
          <w:szCs w:val="28"/>
        </w:rPr>
        <w:t>от</w:t>
      </w:r>
      <w:r w:rsidR="000844BB">
        <w:rPr>
          <w:sz w:val="28"/>
          <w:szCs w:val="28"/>
        </w:rPr>
        <w:t xml:space="preserve"> </w:t>
      </w:r>
      <w:r w:rsidRPr="00452AA9">
        <w:rPr>
          <w:sz w:val="28"/>
          <w:szCs w:val="28"/>
        </w:rPr>
        <w:t>7 февраля 2013 года № 1-ОЗ</w:t>
      </w:r>
      <w:proofErr w:type="gramEnd"/>
      <w:r w:rsidRPr="00452AA9">
        <w:rPr>
          <w:sz w:val="28"/>
          <w:szCs w:val="28"/>
        </w:rPr>
        <w:t xml:space="preserve"> «Об избирательных комиссиях, комиссиях референдума в Кемеровской области – Кузбассе» Избирательная комиссия </w:t>
      </w:r>
      <w:r w:rsidR="000E6AC9">
        <w:rPr>
          <w:sz w:val="28"/>
          <w:szCs w:val="28"/>
        </w:rPr>
        <w:t xml:space="preserve">Кемеровской области – Кузбасса </w:t>
      </w:r>
      <w:proofErr w:type="gramStart"/>
      <w:r w:rsidRPr="00452AA9">
        <w:rPr>
          <w:sz w:val="28"/>
          <w:szCs w:val="28"/>
        </w:rPr>
        <w:t>п</w:t>
      </w:r>
      <w:proofErr w:type="gramEnd"/>
      <w:r w:rsidRPr="00452AA9">
        <w:rPr>
          <w:sz w:val="28"/>
          <w:szCs w:val="28"/>
        </w:rPr>
        <w:t xml:space="preserve"> о с т а н о в л я е т:</w:t>
      </w:r>
    </w:p>
    <w:p w:rsidR="00E50884" w:rsidRPr="00452AA9" w:rsidRDefault="00E50884" w:rsidP="006465B3">
      <w:pPr>
        <w:spacing w:line="312" w:lineRule="auto"/>
        <w:ind w:firstLine="709"/>
        <w:jc w:val="both"/>
        <w:rPr>
          <w:sz w:val="28"/>
          <w:szCs w:val="28"/>
        </w:rPr>
      </w:pPr>
      <w:r w:rsidRPr="00452AA9">
        <w:rPr>
          <w:bCs/>
          <w:sz w:val="28"/>
          <w:szCs w:val="28"/>
        </w:rPr>
        <w:t xml:space="preserve">1. Освободить от </w:t>
      </w:r>
      <w:r w:rsidRPr="00452AA9">
        <w:rPr>
          <w:sz w:val="28"/>
          <w:szCs w:val="28"/>
        </w:rPr>
        <w:t xml:space="preserve">должности председателя территориальной избирательной комиссии </w:t>
      </w:r>
      <w:r w:rsidR="00944D3E">
        <w:rPr>
          <w:sz w:val="28"/>
          <w:szCs w:val="28"/>
        </w:rPr>
        <w:t>Беловского муниципального</w:t>
      </w:r>
      <w:r>
        <w:rPr>
          <w:sz w:val="28"/>
          <w:szCs w:val="28"/>
        </w:rPr>
        <w:t xml:space="preserve"> округа</w:t>
      </w:r>
      <w:r w:rsidRPr="00452AA9">
        <w:rPr>
          <w:bCs/>
          <w:sz w:val="28"/>
          <w:szCs w:val="28"/>
        </w:rPr>
        <w:t xml:space="preserve"> </w:t>
      </w:r>
      <w:r w:rsidR="00944D3E">
        <w:rPr>
          <w:bCs/>
          <w:sz w:val="28"/>
          <w:szCs w:val="28"/>
        </w:rPr>
        <w:t>Кольцову Сабину Сергеевну</w:t>
      </w:r>
      <w:r w:rsidRPr="00452AA9">
        <w:rPr>
          <w:sz w:val="28"/>
          <w:szCs w:val="28"/>
        </w:rPr>
        <w:t xml:space="preserve">, </w:t>
      </w:r>
      <w:r w:rsidRPr="00F74CA2">
        <w:rPr>
          <w:bCs/>
          <w:sz w:val="28"/>
          <w:szCs w:val="28"/>
        </w:rPr>
        <w:t>предложен</w:t>
      </w:r>
      <w:r w:rsidR="00944D3E">
        <w:rPr>
          <w:bCs/>
          <w:sz w:val="28"/>
          <w:szCs w:val="28"/>
        </w:rPr>
        <w:t>а</w:t>
      </w:r>
      <w:r w:rsidRPr="00F74CA2">
        <w:rPr>
          <w:bCs/>
          <w:sz w:val="28"/>
          <w:szCs w:val="28"/>
        </w:rPr>
        <w:t xml:space="preserve"> для назначения в состав комиссии </w:t>
      </w:r>
      <w:r w:rsidR="00944D3E">
        <w:rPr>
          <w:bCs/>
          <w:sz w:val="28"/>
          <w:szCs w:val="28"/>
        </w:rPr>
        <w:t>собранием избирателей по месту жительства</w:t>
      </w:r>
      <w:r w:rsidRPr="00452AA9">
        <w:rPr>
          <w:sz w:val="28"/>
          <w:szCs w:val="28"/>
        </w:rPr>
        <w:t xml:space="preserve">, на основании </w:t>
      </w:r>
      <w:r w:rsidR="00944D3E">
        <w:rPr>
          <w:sz w:val="28"/>
          <w:szCs w:val="28"/>
        </w:rPr>
        <w:t>ее</w:t>
      </w:r>
      <w:r w:rsidRPr="00452AA9">
        <w:rPr>
          <w:sz w:val="28"/>
          <w:szCs w:val="28"/>
        </w:rPr>
        <w:t xml:space="preserve"> заявления в письменной форме об освобождении от должности.</w:t>
      </w:r>
    </w:p>
    <w:p w:rsidR="004D7473" w:rsidRPr="00085335" w:rsidRDefault="004D7473" w:rsidP="006465B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5335">
        <w:rPr>
          <w:sz w:val="28"/>
          <w:szCs w:val="28"/>
        </w:rPr>
        <w:t xml:space="preserve">. Направить настоящее постановление в территориальную избирательную комиссию </w:t>
      </w:r>
      <w:r w:rsidR="00944D3E">
        <w:rPr>
          <w:sz w:val="28"/>
          <w:szCs w:val="28"/>
        </w:rPr>
        <w:t>Беловского муниципального</w:t>
      </w:r>
      <w:r w:rsidRPr="00085335">
        <w:rPr>
          <w:sz w:val="28"/>
          <w:szCs w:val="28"/>
        </w:rPr>
        <w:t xml:space="preserve"> округа.</w:t>
      </w:r>
    </w:p>
    <w:p w:rsidR="00E50884" w:rsidRPr="00452AA9" w:rsidRDefault="00E50884" w:rsidP="006465B3">
      <w:pPr>
        <w:spacing w:line="312" w:lineRule="auto"/>
        <w:ind w:firstLine="709"/>
        <w:jc w:val="both"/>
        <w:rPr>
          <w:sz w:val="28"/>
          <w:szCs w:val="28"/>
        </w:rPr>
      </w:pPr>
      <w:r w:rsidRPr="00452AA9">
        <w:rPr>
          <w:sz w:val="28"/>
          <w:szCs w:val="28"/>
        </w:rPr>
        <w:t>3. Опубликовать настоящее постановление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:rsidR="00E50884" w:rsidRPr="00770D14" w:rsidRDefault="00E50884" w:rsidP="00E50884">
      <w:pPr>
        <w:spacing w:line="360" w:lineRule="auto"/>
        <w:ind w:firstLine="709"/>
        <w:jc w:val="both"/>
        <w:rPr>
          <w:sz w:val="22"/>
          <w:szCs w:val="22"/>
        </w:rPr>
      </w:pPr>
    </w:p>
    <w:p w:rsidR="008A5EF0" w:rsidRDefault="008A5EF0" w:rsidP="008A5E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Председатель </w:t>
      </w:r>
    </w:p>
    <w:p w:rsidR="008A5EF0" w:rsidRDefault="008A5EF0" w:rsidP="008A5EF0">
      <w:pPr>
        <w:rPr>
          <w:sz w:val="28"/>
          <w:szCs w:val="28"/>
        </w:rPr>
      </w:pPr>
      <w:r>
        <w:rPr>
          <w:sz w:val="28"/>
          <w:szCs w:val="28"/>
        </w:rPr>
        <w:t xml:space="preserve">    Избирательной  комиссии </w:t>
      </w:r>
    </w:p>
    <w:p w:rsidR="008A5EF0" w:rsidRDefault="008A5EF0" w:rsidP="008A5EF0">
      <w:pPr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  <w:r>
        <w:rPr>
          <w:bCs/>
          <w:sz w:val="28"/>
          <w:szCs w:val="28"/>
        </w:rPr>
        <w:t>– Кузбасса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FB68C8">
        <w:rPr>
          <w:sz w:val="28"/>
          <w:szCs w:val="28"/>
        </w:rPr>
        <w:t xml:space="preserve"> </w:t>
      </w:r>
      <w:r>
        <w:rPr>
          <w:sz w:val="28"/>
          <w:szCs w:val="28"/>
        </w:rPr>
        <w:t>С.А. Демидова</w:t>
      </w:r>
    </w:p>
    <w:p w:rsidR="00E50884" w:rsidRPr="00770D14" w:rsidRDefault="00E50884" w:rsidP="0034503B">
      <w:pPr>
        <w:tabs>
          <w:tab w:val="left" w:pos="7230"/>
        </w:tabs>
        <w:outlineLvl w:val="5"/>
        <w:rPr>
          <w:bCs/>
          <w:sz w:val="24"/>
          <w:szCs w:val="24"/>
        </w:rPr>
      </w:pPr>
    </w:p>
    <w:p w:rsidR="00E50884" w:rsidRPr="00452AA9" w:rsidRDefault="00E50884" w:rsidP="00E50884">
      <w:pPr>
        <w:ind w:firstLine="708"/>
        <w:outlineLvl w:val="5"/>
        <w:rPr>
          <w:bCs/>
          <w:sz w:val="28"/>
          <w:szCs w:val="28"/>
        </w:rPr>
      </w:pPr>
      <w:r w:rsidRPr="00452AA9">
        <w:rPr>
          <w:bCs/>
          <w:sz w:val="28"/>
          <w:szCs w:val="28"/>
        </w:rPr>
        <w:t xml:space="preserve">      Секретарь</w:t>
      </w:r>
    </w:p>
    <w:p w:rsidR="00E50884" w:rsidRPr="00452AA9" w:rsidRDefault="00E50884" w:rsidP="00E50884">
      <w:pPr>
        <w:outlineLvl w:val="5"/>
        <w:rPr>
          <w:bCs/>
          <w:sz w:val="28"/>
          <w:szCs w:val="28"/>
        </w:rPr>
      </w:pPr>
      <w:r w:rsidRPr="00452AA9">
        <w:rPr>
          <w:bCs/>
          <w:sz w:val="28"/>
          <w:szCs w:val="28"/>
        </w:rPr>
        <w:t xml:space="preserve">   Избирательной комиссии</w:t>
      </w:r>
    </w:p>
    <w:p w:rsidR="006B14CC" w:rsidRPr="0019584F" w:rsidRDefault="00E50884" w:rsidP="00770D14">
      <w:pPr>
        <w:outlineLvl w:val="5"/>
        <w:rPr>
          <w:sz w:val="28"/>
          <w:szCs w:val="28"/>
        </w:rPr>
      </w:pPr>
      <w:r w:rsidRPr="00452AA9">
        <w:rPr>
          <w:bCs/>
          <w:sz w:val="28"/>
          <w:szCs w:val="28"/>
        </w:rPr>
        <w:t>Кемеров</w:t>
      </w:r>
      <w:r>
        <w:rPr>
          <w:bCs/>
          <w:sz w:val="28"/>
          <w:szCs w:val="28"/>
        </w:rPr>
        <w:t xml:space="preserve">ской области – Кузбасса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52AA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</w:t>
      </w:r>
      <w:r w:rsidRPr="00452AA9">
        <w:rPr>
          <w:bCs/>
          <w:sz w:val="28"/>
          <w:szCs w:val="28"/>
        </w:rPr>
        <w:t xml:space="preserve">  М.Н. Герасимова</w:t>
      </w:r>
    </w:p>
    <w:sectPr w:rsidR="006B14CC" w:rsidRPr="0019584F" w:rsidSect="00770D14">
      <w:footerReference w:type="default" r:id="rId10"/>
      <w:pgSz w:w="11905" w:h="16838"/>
      <w:pgMar w:top="567" w:right="850" w:bottom="284" w:left="1701" w:header="42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A0" w:rsidRDefault="005606A0">
      <w:r>
        <w:separator/>
      </w:r>
    </w:p>
  </w:endnote>
  <w:endnote w:type="continuationSeparator" w:id="0">
    <w:p w:rsidR="005606A0" w:rsidRDefault="0056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C" w:rsidRDefault="0028285C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A0" w:rsidRDefault="005606A0">
      <w:r>
        <w:separator/>
      </w:r>
    </w:p>
  </w:footnote>
  <w:footnote w:type="continuationSeparator" w:id="0">
    <w:p w:rsidR="005606A0" w:rsidRDefault="0056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4F6"/>
    <w:rsid w:val="00007A06"/>
    <w:rsid w:val="0001217B"/>
    <w:rsid w:val="00012D83"/>
    <w:rsid w:val="000145D6"/>
    <w:rsid w:val="0002158D"/>
    <w:rsid w:val="00032754"/>
    <w:rsid w:val="000418A5"/>
    <w:rsid w:val="0004210F"/>
    <w:rsid w:val="0004465F"/>
    <w:rsid w:val="000453C0"/>
    <w:rsid w:val="0004567F"/>
    <w:rsid w:val="00046114"/>
    <w:rsid w:val="0005074C"/>
    <w:rsid w:val="0005451B"/>
    <w:rsid w:val="00054DD8"/>
    <w:rsid w:val="0006412C"/>
    <w:rsid w:val="000769DA"/>
    <w:rsid w:val="000823B4"/>
    <w:rsid w:val="000823F3"/>
    <w:rsid w:val="000844BB"/>
    <w:rsid w:val="00084C4D"/>
    <w:rsid w:val="00086B1A"/>
    <w:rsid w:val="00086C68"/>
    <w:rsid w:val="00086E06"/>
    <w:rsid w:val="0009043F"/>
    <w:rsid w:val="00092F29"/>
    <w:rsid w:val="00093144"/>
    <w:rsid w:val="0009342A"/>
    <w:rsid w:val="000A3F98"/>
    <w:rsid w:val="000A4309"/>
    <w:rsid w:val="000A6066"/>
    <w:rsid w:val="000B0F0C"/>
    <w:rsid w:val="000B15D4"/>
    <w:rsid w:val="000C031B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AC9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4756"/>
    <w:rsid w:val="001556A1"/>
    <w:rsid w:val="00165DC2"/>
    <w:rsid w:val="00171028"/>
    <w:rsid w:val="001744D7"/>
    <w:rsid w:val="00175CCE"/>
    <w:rsid w:val="00180817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3345"/>
    <w:rsid w:val="001C63FD"/>
    <w:rsid w:val="001D24FE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057AE"/>
    <w:rsid w:val="00210216"/>
    <w:rsid w:val="00212A85"/>
    <w:rsid w:val="002147E6"/>
    <w:rsid w:val="00215F6F"/>
    <w:rsid w:val="00217C79"/>
    <w:rsid w:val="0022328A"/>
    <w:rsid w:val="002328F6"/>
    <w:rsid w:val="00236AAA"/>
    <w:rsid w:val="00236E9F"/>
    <w:rsid w:val="00240534"/>
    <w:rsid w:val="00241FE3"/>
    <w:rsid w:val="00242767"/>
    <w:rsid w:val="0026115D"/>
    <w:rsid w:val="0026120E"/>
    <w:rsid w:val="00261847"/>
    <w:rsid w:val="002647C3"/>
    <w:rsid w:val="0028285C"/>
    <w:rsid w:val="0028315B"/>
    <w:rsid w:val="00286DCF"/>
    <w:rsid w:val="00290E3A"/>
    <w:rsid w:val="002917E9"/>
    <w:rsid w:val="002944D8"/>
    <w:rsid w:val="002A338A"/>
    <w:rsid w:val="002A3CFC"/>
    <w:rsid w:val="002B518A"/>
    <w:rsid w:val="002C0BBD"/>
    <w:rsid w:val="002C4AFD"/>
    <w:rsid w:val="002C4F8F"/>
    <w:rsid w:val="002C7401"/>
    <w:rsid w:val="002D36B6"/>
    <w:rsid w:val="002D5524"/>
    <w:rsid w:val="002D6ED2"/>
    <w:rsid w:val="002D70E3"/>
    <w:rsid w:val="002D783E"/>
    <w:rsid w:val="002E39AE"/>
    <w:rsid w:val="002E5999"/>
    <w:rsid w:val="002E5EB7"/>
    <w:rsid w:val="003005B4"/>
    <w:rsid w:val="00305818"/>
    <w:rsid w:val="00305C27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3662"/>
    <w:rsid w:val="00343887"/>
    <w:rsid w:val="003440B9"/>
    <w:rsid w:val="00344CC6"/>
    <w:rsid w:val="0034503B"/>
    <w:rsid w:val="00352028"/>
    <w:rsid w:val="0035486B"/>
    <w:rsid w:val="00357881"/>
    <w:rsid w:val="003703DD"/>
    <w:rsid w:val="003725B3"/>
    <w:rsid w:val="003740CC"/>
    <w:rsid w:val="0037646D"/>
    <w:rsid w:val="003804A4"/>
    <w:rsid w:val="003826B2"/>
    <w:rsid w:val="00387B1D"/>
    <w:rsid w:val="00390D12"/>
    <w:rsid w:val="0039360F"/>
    <w:rsid w:val="00397C7B"/>
    <w:rsid w:val="003A72BA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0076"/>
    <w:rsid w:val="00401844"/>
    <w:rsid w:val="00405DA1"/>
    <w:rsid w:val="0041613A"/>
    <w:rsid w:val="00416B69"/>
    <w:rsid w:val="00417158"/>
    <w:rsid w:val="0041782A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B45"/>
    <w:rsid w:val="00483536"/>
    <w:rsid w:val="00483CEA"/>
    <w:rsid w:val="00484627"/>
    <w:rsid w:val="004853FB"/>
    <w:rsid w:val="0048622F"/>
    <w:rsid w:val="00486B80"/>
    <w:rsid w:val="004A0B2A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D7473"/>
    <w:rsid w:val="004E0D81"/>
    <w:rsid w:val="004E2A52"/>
    <w:rsid w:val="004F7055"/>
    <w:rsid w:val="0050558C"/>
    <w:rsid w:val="00505855"/>
    <w:rsid w:val="00505981"/>
    <w:rsid w:val="0050727F"/>
    <w:rsid w:val="00507F2B"/>
    <w:rsid w:val="005135A7"/>
    <w:rsid w:val="00514C87"/>
    <w:rsid w:val="0052088C"/>
    <w:rsid w:val="00521617"/>
    <w:rsid w:val="0052163B"/>
    <w:rsid w:val="00525CDD"/>
    <w:rsid w:val="00532BA8"/>
    <w:rsid w:val="00534CF9"/>
    <w:rsid w:val="00536133"/>
    <w:rsid w:val="00540EE0"/>
    <w:rsid w:val="005447E7"/>
    <w:rsid w:val="00544C12"/>
    <w:rsid w:val="0054633A"/>
    <w:rsid w:val="005502D6"/>
    <w:rsid w:val="005509D6"/>
    <w:rsid w:val="00557DF0"/>
    <w:rsid w:val="005606A0"/>
    <w:rsid w:val="0056314A"/>
    <w:rsid w:val="005631B2"/>
    <w:rsid w:val="00564454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F3F"/>
    <w:rsid w:val="00622878"/>
    <w:rsid w:val="006228E3"/>
    <w:rsid w:val="00623978"/>
    <w:rsid w:val="006254EA"/>
    <w:rsid w:val="00625C98"/>
    <w:rsid w:val="00630744"/>
    <w:rsid w:val="00634CB2"/>
    <w:rsid w:val="00641C5C"/>
    <w:rsid w:val="006465B3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5C88"/>
    <w:rsid w:val="006A0AFA"/>
    <w:rsid w:val="006A1848"/>
    <w:rsid w:val="006A6F3E"/>
    <w:rsid w:val="006B14CC"/>
    <w:rsid w:val="006C108E"/>
    <w:rsid w:val="006C21CB"/>
    <w:rsid w:val="006C4C9F"/>
    <w:rsid w:val="006C7F71"/>
    <w:rsid w:val="006D1A03"/>
    <w:rsid w:val="006D2EF7"/>
    <w:rsid w:val="006D4FC3"/>
    <w:rsid w:val="006D5431"/>
    <w:rsid w:val="006D60C1"/>
    <w:rsid w:val="006E10B0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4416"/>
    <w:rsid w:val="00770D14"/>
    <w:rsid w:val="00771BBD"/>
    <w:rsid w:val="007738F9"/>
    <w:rsid w:val="00774CA4"/>
    <w:rsid w:val="00775D4E"/>
    <w:rsid w:val="0078525C"/>
    <w:rsid w:val="00786ABE"/>
    <w:rsid w:val="00793558"/>
    <w:rsid w:val="00794046"/>
    <w:rsid w:val="007A5A86"/>
    <w:rsid w:val="007A7632"/>
    <w:rsid w:val="007B4F3A"/>
    <w:rsid w:val="007B7496"/>
    <w:rsid w:val="007B7FB8"/>
    <w:rsid w:val="007C6AB3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599D"/>
    <w:rsid w:val="008561EC"/>
    <w:rsid w:val="008737B1"/>
    <w:rsid w:val="0087641B"/>
    <w:rsid w:val="00890629"/>
    <w:rsid w:val="008A5EF0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30E91"/>
    <w:rsid w:val="00932417"/>
    <w:rsid w:val="009329AB"/>
    <w:rsid w:val="009349ED"/>
    <w:rsid w:val="0093785E"/>
    <w:rsid w:val="00937EE0"/>
    <w:rsid w:val="0094190E"/>
    <w:rsid w:val="00944D3E"/>
    <w:rsid w:val="0095005E"/>
    <w:rsid w:val="00950FC9"/>
    <w:rsid w:val="0095427D"/>
    <w:rsid w:val="00954A32"/>
    <w:rsid w:val="00977148"/>
    <w:rsid w:val="00977E3E"/>
    <w:rsid w:val="009830B7"/>
    <w:rsid w:val="00997B69"/>
    <w:rsid w:val="009A3C8F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3A52"/>
    <w:rsid w:val="009D5B0D"/>
    <w:rsid w:val="009E38C1"/>
    <w:rsid w:val="009E439D"/>
    <w:rsid w:val="009E475D"/>
    <w:rsid w:val="009F0075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B2E4A"/>
    <w:rsid w:val="00AB3BF3"/>
    <w:rsid w:val="00AB706A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696A"/>
    <w:rsid w:val="00B57210"/>
    <w:rsid w:val="00B641F6"/>
    <w:rsid w:val="00B648D9"/>
    <w:rsid w:val="00B74260"/>
    <w:rsid w:val="00B859E0"/>
    <w:rsid w:val="00B86628"/>
    <w:rsid w:val="00B86FE3"/>
    <w:rsid w:val="00B914C8"/>
    <w:rsid w:val="00B94F45"/>
    <w:rsid w:val="00B974F3"/>
    <w:rsid w:val="00BA066A"/>
    <w:rsid w:val="00BA1BE1"/>
    <w:rsid w:val="00BA30A8"/>
    <w:rsid w:val="00BA4C98"/>
    <w:rsid w:val="00BA545B"/>
    <w:rsid w:val="00BB08AD"/>
    <w:rsid w:val="00BC1F39"/>
    <w:rsid w:val="00BC4FF0"/>
    <w:rsid w:val="00BD00B4"/>
    <w:rsid w:val="00BD02E6"/>
    <w:rsid w:val="00BD1F1F"/>
    <w:rsid w:val="00BD2D07"/>
    <w:rsid w:val="00BD52C3"/>
    <w:rsid w:val="00BD7B35"/>
    <w:rsid w:val="00BE23DE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4C14"/>
    <w:rsid w:val="00C742A0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3D73"/>
    <w:rsid w:val="00CC1ECC"/>
    <w:rsid w:val="00CC60CE"/>
    <w:rsid w:val="00CC79A6"/>
    <w:rsid w:val="00CD798D"/>
    <w:rsid w:val="00D00756"/>
    <w:rsid w:val="00D02172"/>
    <w:rsid w:val="00D04B57"/>
    <w:rsid w:val="00D1125A"/>
    <w:rsid w:val="00D15E4B"/>
    <w:rsid w:val="00D17811"/>
    <w:rsid w:val="00D234DE"/>
    <w:rsid w:val="00D23896"/>
    <w:rsid w:val="00D2504C"/>
    <w:rsid w:val="00D31786"/>
    <w:rsid w:val="00D32774"/>
    <w:rsid w:val="00D37110"/>
    <w:rsid w:val="00D41B2D"/>
    <w:rsid w:val="00D55B9A"/>
    <w:rsid w:val="00D656BB"/>
    <w:rsid w:val="00D668BA"/>
    <w:rsid w:val="00D747FD"/>
    <w:rsid w:val="00D74E89"/>
    <w:rsid w:val="00D76BE3"/>
    <w:rsid w:val="00D804C8"/>
    <w:rsid w:val="00D828FC"/>
    <w:rsid w:val="00D84461"/>
    <w:rsid w:val="00D850A9"/>
    <w:rsid w:val="00D90625"/>
    <w:rsid w:val="00D90F23"/>
    <w:rsid w:val="00DA2B3A"/>
    <w:rsid w:val="00DA5EF4"/>
    <w:rsid w:val="00DA5F98"/>
    <w:rsid w:val="00DA6C76"/>
    <w:rsid w:val="00DA7746"/>
    <w:rsid w:val="00DC30C8"/>
    <w:rsid w:val="00DC3897"/>
    <w:rsid w:val="00DC6FB7"/>
    <w:rsid w:val="00DD5B46"/>
    <w:rsid w:val="00DD6AA9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7E57"/>
    <w:rsid w:val="00E27838"/>
    <w:rsid w:val="00E32EC5"/>
    <w:rsid w:val="00E4052E"/>
    <w:rsid w:val="00E40B79"/>
    <w:rsid w:val="00E4599B"/>
    <w:rsid w:val="00E47FD4"/>
    <w:rsid w:val="00E50884"/>
    <w:rsid w:val="00E51139"/>
    <w:rsid w:val="00E566CE"/>
    <w:rsid w:val="00E65029"/>
    <w:rsid w:val="00E70CCD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B61C3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10043"/>
    <w:rsid w:val="00F14623"/>
    <w:rsid w:val="00F152A0"/>
    <w:rsid w:val="00F16632"/>
    <w:rsid w:val="00F208E9"/>
    <w:rsid w:val="00F20DCC"/>
    <w:rsid w:val="00F2173D"/>
    <w:rsid w:val="00F26B75"/>
    <w:rsid w:val="00F3163F"/>
    <w:rsid w:val="00F34BF1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832B2"/>
    <w:rsid w:val="00F917C6"/>
    <w:rsid w:val="00F92B6D"/>
    <w:rsid w:val="00F92D8E"/>
    <w:rsid w:val="00F93326"/>
    <w:rsid w:val="00FA575D"/>
    <w:rsid w:val="00FA5B62"/>
    <w:rsid w:val="00FA7AAC"/>
    <w:rsid w:val="00FB647A"/>
    <w:rsid w:val="00FB68C8"/>
    <w:rsid w:val="00FC4AF2"/>
    <w:rsid w:val="00FC4BEB"/>
    <w:rsid w:val="00FC62FA"/>
    <w:rsid w:val="00FC70F9"/>
    <w:rsid w:val="00FC766B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3C8F-C59A-4DFA-8865-3BA9D96F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1736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30</cp:revision>
  <cp:lastPrinted>2023-01-18T07:06:00Z</cp:lastPrinted>
  <dcterms:created xsi:type="dcterms:W3CDTF">2022-05-25T07:55:00Z</dcterms:created>
  <dcterms:modified xsi:type="dcterms:W3CDTF">2023-01-19T06:31:00Z</dcterms:modified>
</cp:coreProperties>
</file>